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77" w:rsidRDefault="00677977" w:rsidP="00677977">
      <w:pPr>
        <w:ind w:left="720"/>
      </w:pPr>
      <w:r w:rsidRPr="00615F5B">
        <w:rPr>
          <w:b/>
        </w:rPr>
        <w:t>Course objectives:</w:t>
      </w:r>
      <w:r>
        <w:t xml:space="preserve"> 1. Understand architecture &amp; programming of 8086 microprocessor and 8051 microcontrollers. </w:t>
      </w:r>
    </w:p>
    <w:p w:rsidR="00677977" w:rsidRDefault="00677977" w:rsidP="00677977">
      <w:pPr>
        <w:ind w:left="720"/>
      </w:pPr>
      <w:r>
        <w:t xml:space="preserve">2. Design interfacing of memory, 8255, 8257 and 8251 to 8086 processor </w:t>
      </w:r>
    </w:p>
    <w:p w:rsidR="00677977" w:rsidRDefault="00677977" w:rsidP="00677977">
      <w:pPr>
        <w:ind w:left="720"/>
      </w:pPr>
      <w:r>
        <w:t xml:space="preserve">3. Differentiation of 8086 and 8051 in terms of internal architecture, memory, programming. 4. Design Interfacing &amp; Programming of I/O ports, timers and UART using 8051. </w:t>
      </w:r>
    </w:p>
    <w:p w:rsidR="00677977" w:rsidRDefault="00677977" w:rsidP="00677977">
      <w:pPr>
        <w:ind w:left="720"/>
      </w:pPr>
      <w:r>
        <w:t xml:space="preserve">5. Design interfacing of real time devices like ADC, DAC and stepper motor with 8051. </w:t>
      </w:r>
    </w:p>
    <w:p w:rsidR="00677977" w:rsidRDefault="00677977" w:rsidP="00677977">
      <w:pPr>
        <w:ind w:left="720"/>
      </w:pPr>
      <w:r w:rsidRPr="00615F5B">
        <w:rPr>
          <w:b/>
        </w:rPr>
        <w:t>Course Outcomes</w:t>
      </w:r>
      <w:r>
        <w:t>:</w:t>
      </w:r>
    </w:p>
    <w:p w:rsidR="00677977" w:rsidRDefault="00677977" w:rsidP="00677977">
      <w:pPr>
        <w:ind w:left="720"/>
      </w:pPr>
      <w:r>
        <w:t xml:space="preserve"> 1. Explain the architecture of 8086 microprocessor and recognize different types of addressing modes. </w:t>
      </w:r>
    </w:p>
    <w:p w:rsidR="00677977" w:rsidRDefault="00677977" w:rsidP="00677977">
      <w:pPr>
        <w:ind w:left="720"/>
      </w:pPr>
      <w:r>
        <w:t xml:space="preserve">2. Write assembly language programming using 8086 microprocessor instruction set. </w:t>
      </w:r>
    </w:p>
    <w:p w:rsidR="00677977" w:rsidRDefault="00677977" w:rsidP="00677977">
      <w:pPr>
        <w:ind w:left="720"/>
      </w:pPr>
      <w:r>
        <w:t>3. Interface different peripherals to 8086 microprocessor.</w:t>
      </w:r>
    </w:p>
    <w:p w:rsidR="00677977" w:rsidRDefault="00677977" w:rsidP="00677977">
      <w:pPr>
        <w:ind w:left="720"/>
      </w:pPr>
      <w:r>
        <w:t>4. Explain the architecture of 8051 architecture and write Assembly/C language programming using 8051 microcontroller.</w:t>
      </w:r>
    </w:p>
    <w:p w:rsidR="00677977" w:rsidRDefault="00677977" w:rsidP="00677977">
      <w:pPr>
        <w:ind w:left="720"/>
      </w:pPr>
      <w:r>
        <w:t xml:space="preserve"> 5. Interface different peripherals to 8051 microcontroller.</w:t>
      </w:r>
    </w:p>
    <w:p w:rsidR="00677977" w:rsidRDefault="00677977" w:rsidP="00677977">
      <w:pPr>
        <w:ind w:left="720"/>
      </w:pPr>
      <w:r>
        <w:t xml:space="preserve"> UNIT-I: Intel 8086/8088 architecture, Segmented memory, Minimum and Maximum modes of operation, Timing diagram, addressing modes, Instruction set, assembly language programming using data transfer, arithmetic, logical and branching instructions </w:t>
      </w:r>
    </w:p>
    <w:p w:rsidR="00677977" w:rsidRDefault="00677977" w:rsidP="00677977">
      <w:pPr>
        <w:ind w:left="720"/>
      </w:pPr>
      <w:r>
        <w:t xml:space="preserve">UNIT-II: Assembler directives, macros, procedures, assembly language programming using string manipulation instructions, 8086 Interrupt structure, IO and Memory Interfacing concepts using 8086, IC Chip Peripherals-8255 PPI, 8257 DMA controller, 8251 USART Faculty of Engineering O.U. With effect from Academic Year 2018 – 19 </w:t>
      </w:r>
    </w:p>
    <w:p w:rsidR="00677977" w:rsidRDefault="00677977" w:rsidP="00677977">
      <w:pPr>
        <w:ind w:left="720"/>
      </w:pPr>
      <w:r>
        <w:t xml:space="preserve">Unit-III: 8051 Microcontroller – Internal architecture and pin configuration, 8051 addressing modes, instruction set, Bit addressable features. I/O Port structures, assembly language programming using data transfer, arithmetic, logical and branch instructions. </w:t>
      </w:r>
    </w:p>
    <w:p w:rsidR="00677977" w:rsidRDefault="00677977" w:rsidP="00677977">
      <w:pPr>
        <w:ind w:left="720"/>
      </w:pPr>
      <w:r>
        <w:t xml:space="preserve">UNIT IV: 8051 Timers/Counters, Serial data communication and its programming, 8051 interrupts, Interrupt vector table, interrupt programming. </w:t>
      </w:r>
    </w:p>
    <w:p w:rsidR="00677977" w:rsidRDefault="00677977" w:rsidP="00677977">
      <w:pPr>
        <w:ind w:left="720"/>
      </w:pPr>
      <w:r>
        <w:t xml:space="preserve">UNIT V: Interfacing of 8051 with LCD, ADC, DAC, external memory, Stepper Motor interfacing. </w:t>
      </w:r>
    </w:p>
    <w:p w:rsidR="00152CFE" w:rsidRDefault="00677977" w:rsidP="00677977">
      <w:r w:rsidRPr="00615F5B">
        <w:rPr>
          <w:b/>
        </w:rPr>
        <w:t>Suggested Reading</w:t>
      </w:r>
      <w:r>
        <w:t>: 1. Ray A.K &amp;</w:t>
      </w:r>
      <w:proofErr w:type="spellStart"/>
      <w:r>
        <w:t>Bhurchandhi</w:t>
      </w:r>
      <w:proofErr w:type="spellEnd"/>
      <w:r>
        <w:t xml:space="preserve"> K.M, ―Advanced Microprocessor and Peripherals, 2/e, TMH, 2007. 2. </w:t>
      </w:r>
      <w:proofErr w:type="spellStart"/>
      <w:r>
        <w:t>Mazidi</w:t>
      </w:r>
      <w:proofErr w:type="spellEnd"/>
      <w:r>
        <w:t xml:space="preserve"> M.A, </w:t>
      </w:r>
      <w:proofErr w:type="spellStart"/>
      <w:r>
        <w:t>Mazidi</w:t>
      </w:r>
      <w:proofErr w:type="spellEnd"/>
      <w:r>
        <w:t xml:space="preserve"> J.G &amp;</w:t>
      </w:r>
      <w:proofErr w:type="spellStart"/>
      <w:r>
        <w:t>Rolin</w:t>
      </w:r>
      <w:proofErr w:type="spellEnd"/>
      <w:r>
        <w:t xml:space="preserve"> D. </w:t>
      </w:r>
      <w:proofErr w:type="spellStart"/>
      <w:r>
        <w:t>Mckinlay</w:t>
      </w:r>
      <w:proofErr w:type="spellEnd"/>
      <w:r>
        <w:t>, ―The 8051 Microcontroller &amp; Embedded Systems using Assembly and C,‖ 2/e, Pearson Education, 2007</w:t>
      </w:r>
    </w:p>
    <w:sectPr w:rsidR="00152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7977"/>
    <w:rsid w:val="00152CFE"/>
    <w:rsid w:val="0067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ECE-Zeenath</dc:creator>
  <cp:lastModifiedBy>ECE-Zeenath</cp:lastModifiedBy>
  <cp:revision>2</cp:revision>
  <dcterms:created xsi:type="dcterms:W3CDTF">2020-02-28T09:57:00Z</dcterms:created>
  <dcterms:modified xsi:type="dcterms:W3CDTF">2020-02-28T09:57:00Z</dcterms:modified>
</cp:coreProperties>
</file>